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B6" w:rsidRDefault="00A6472D">
      <w:r>
        <w:rPr>
          <w:noProof/>
          <w:lang w:eastAsia="ru-RU"/>
        </w:rPr>
        <w:drawing>
          <wp:inline distT="0" distB="0" distL="0" distR="0" wp14:anchorId="63F6AD8C" wp14:editId="2BE2C016">
            <wp:extent cx="5940425" cy="1313180"/>
            <wp:effectExtent l="0" t="0" r="3175" b="1270"/>
            <wp:docPr id="1" name="Picture 1" descr="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72D" w:rsidRDefault="00A6472D"/>
    <w:p w:rsidR="00A6472D" w:rsidRDefault="00A6472D">
      <w:pPr>
        <w:rPr>
          <w:lang w:val="lv-LV"/>
        </w:rPr>
      </w:pPr>
      <w:r>
        <w:rPr>
          <w:lang w:val="lv-LV"/>
        </w:rPr>
        <w:t>Labdien!</w:t>
      </w:r>
    </w:p>
    <w:p w:rsidR="00A6472D" w:rsidRDefault="00A6472D" w:rsidP="00A6472D">
      <w:pPr>
        <w:rPr>
          <w:lang w:val="lv-LV"/>
        </w:rPr>
      </w:pPr>
      <w:r w:rsidRPr="00A6472D">
        <w:rPr>
          <w:lang w:val="lv-LV"/>
        </w:rPr>
        <w:t>Mūsu uzņēmums</w:t>
      </w:r>
      <w:r>
        <w:rPr>
          <w:lang w:val="lv-LV"/>
        </w:rPr>
        <w:t xml:space="preserve"> </w:t>
      </w:r>
      <w:r w:rsidRPr="00026C62">
        <w:rPr>
          <w:b/>
          <w:lang w:val="lv-LV"/>
        </w:rPr>
        <w:t>SIA “</w:t>
      </w:r>
      <w:proofErr w:type="spellStart"/>
      <w:r w:rsidRPr="00026C62">
        <w:rPr>
          <w:b/>
          <w:lang w:val="lv-LV"/>
        </w:rPr>
        <w:t>Rosta</w:t>
      </w:r>
      <w:proofErr w:type="spellEnd"/>
      <w:r w:rsidRPr="00026C62">
        <w:rPr>
          <w:b/>
          <w:lang w:val="lv-LV"/>
        </w:rPr>
        <w:t>-Engineering’’</w:t>
      </w:r>
      <w:r w:rsidRPr="00A6472D">
        <w:rPr>
          <w:lang w:val="lv-LV"/>
        </w:rPr>
        <w:t xml:space="preserve"> piedāvā jūsu universitātei </w:t>
      </w:r>
      <w:r w:rsidRPr="00026C62">
        <w:rPr>
          <w:b/>
          <w:lang w:val="lv-LV"/>
        </w:rPr>
        <w:t>prakses vietu</w:t>
      </w:r>
      <w:r w:rsidRPr="00A6472D">
        <w:rPr>
          <w:lang w:val="lv-LV"/>
        </w:rPr>
        <w:t xml:space="preserve"> jūsu studentiem!</w:t>
      </w:r>
    </w:p>
    <w:p w:rsidR="00A6472D" w:rsidRPr="00A6472D" w:rsidRDefault="00A6472D" w:rsidP="00A6472D">
      <w:pPr>
        <w:rPr>
          <w:lang w:val="lv-LV"/>
        </w:rPr>
      </w:pPr>
      <w:r>
        <w:rPr>
          <w:lang w:val="lv-LV"/>
        </w:rPr>
        <w:t xml:space="preserve">Jau vairāk nekā </w:t>
      </w:r>
      <w:r w:rsidRPr="00026C62">
        <w:rPr>
          <w:b/>
          <w:lang w:val="lv-LV"/>
        </w:rPr>
        <w:t>18 gadi</w:t>
      </w:r>
      <w:r w:rsidRPr="00A6472D">
        <w:rPr>
          <w:lang w:val="lv-LV"/>
        </w:rPr>
        <w:t xml:space="preserve"> </w:t>
      </w:r>
      <w:r>
        <w:rPr>
          <w:lang w:val="lv-LV"/>
        </w:rPr>
        <w:t>‘’</w:t>
      </w:r>
      <w:proofErr w:type="spellStart"/>
      <w:r>
        <w:rPr>
          <w:lang w:val="lv-LV"/>
        </w:rPr>
        <w:t>Rosta</w:t>
      </w:r>
      <w:proofErr w:type="spellEnd"/>
      <w:r>
        <w:rPr>
          <w:lang w:val="lv-LV"/>
        </w:rPr>
        <w:t>-</w:t>
      </w:r>
      <w:r w:rsidRPr="00A6472D">
        <w:rPr>
          <w:lang w:val="lv-LV"/>
        </w:rPr>
        <w:t>Engineering</w:t>
      </w:r>
      <w:r>
        <w:rPr>
          <w:lang w:val="lv-LV"/>
        </w:rPr>
        <w:t>’’</w:t>
      </w:r>
      <w:r w:rsidRPr="00A6472D">
        <w:rPr>
          <w:lang w:val="lv-LV"/>
        </w:rPr>
        <w:t xml:space="preserve"> ir viens no slavenākajiem NVS un Baltijas valstu tirgos augstas kvalitātes iekārtu un sastāvdaļu piegādes jomā. Uzņēmums ir oficiālais pārstāvis: DEUBLIN </w:t>
      </w:r>
      <w:proofErr w:type="spellStart"/>
      <w:r w:rsidRPr="00A6472D">
        <w:rPr>
          <w:lang w:val="lv-LV"/>
        </w:rPr>
        <w:t>GmbH</w:t>
      </w:r>
      <w:proofErr w:type="spellEnd"/>
      <w:r w:rsidRPr="00A6472D">
        <w:rPr>
          <w:lang w:val="lv-LV"/>
        </w:rPr>
        <w:t xml:space="preserve">, ORIVAL </w:t>
      </w:r>
      <w:proofErr w:type="spellStart"/>
      <w:r w:rsidRPr="00A6472D">
        <w:rPr>
          <w:lang w:val="lv-LV"/>
        </w:rPr>
        <w:t>Inc</w:t>
      </w:r>
      <w:proofErr w:type="spellEnd"/>
      <w:r w:rsidRPr="00A6472D">
        <w:rPr>
          <w:lang w:val="lv-LV"/>
        </w:rPr>
        <w:t>., SKF (</w:t>
      </w:r>
      <w:proofErr w:type="spellStart"/>
      <w:r w:rsidRPr="00A6472D">
        <w:rPr>
          <w:lang w:val="lv-LV"/>
        </w:rPr>
        <w:t>Lincoln</w:t>
      </w:r>
      <w:proofErr w:type="spellEnd"/>
      <w:r w:rsidRPr="00A6472D">
        <w:rPr>
          <w:lang w:val="lv-LV"/>
        </w:rPr>
        <w:t xml:space="preserve"> / </w:t>
      </w:r>
      <w:proofErr w:type="spellStart"/>
      <w:r w:rsidRPr="00A6472D">
        <w:rPr>
          <w:lang w:val="lv-LV"/>
        </w:rPr>
        <w:t>Vogel</w:t>
      </w:r>
      <w:proofErr w:type="spellEnd"/>
      <w:r w:rsidRPr="00A6472D">
        <w:rPr>
          <w:lang w:val="lv-LV"/>
        </w:rPr>
        <w:t xml:space="preserve"> eļļošanas sistēmas, blīves, lineārās vadotnes), IKUSI, STUCCHI, GIGASENSE AB, UELZENER </w:t>
      </w:r>
      <w:proofErr w:type="spellStart"/>
      <w:r w:rsidRPr="00A6472D">
        <w:rPr>
          <w:lang w:val="lv-LV"/>
        </w:rPr>
        <w:t>Maschinen</w:t>
      </w:r>
      <w:proofErr w:type="spellEnd"/>
      <w:r w:rsidRPr="00A6472D">
        <w:rPr>
          <w:lang w:val="lv-LV"/>
        </w:rPr>
        <w:t xml:space="preserve"> </w:t>
      </w:r>
      <w:proofErr w:type="spellStart"/>
      <w:r w:rsidRPr="00A6472D">
        <w:rPr>
          <w:lang w:val="lv-LV"/>
        </w:rPr>
        <w:t>GmbH</w:t>
      </w:r>
      <w:proofErr w:type="spellEnd"/>
      <w:r w:rsidRPr="00A6472D">
        <w:rPr>
          <w:lang w:val="lv-LV"/>
        </w:rPr>
        <w:t xml:space="preserve"> &amp; Co.KG., </w:t>
      </w:r>
      <w:proofErr w:type="spellStart"/>
      <w:r w:rsidRPr="00A6472D">
        <w:rPr>
          <w:lang w:val="lv-LV"/>
        </w:rPr>
        <w:t>Laitex</w:t>
      </w:r>
      <w:proofErr w:type="spellEnd"/>
      <w:r w:rsidRPr="00A6472D">
        <w:rPr>
          <w:lang w:val="lv-LV"/>
        </w:rPr>
        <w:t xml:space="preserve"> </w:t>
      </w:r>
      <w:proofErr w:type="spellStart"/>
      <w:r w:rsidRPr="00A6472D">
        <w:rPr>
          <w:lang w:val="lv-LV"/>
        </w:rPr>
        <w:t>Oy</w:t>
      </w:r>
      <w:proofErr w:type="spellEnd"/>
      <w:r w:rsidRPr="00A6472D">
        <w:rPr>
          <w:lang w:val="lv-LV"/>
        </w:rPr>
        <w:t>, SWEDFAN, HERZOG, DOPAG ...</w:t>
      </w:r>
    </w:p>
    <w:p w:rsidR="00A6472D" w:rsidRDefault="00A6472D" w:rsidP="00A6472D">
      <w:pPr>
        <w:rPr>
          <w:lang w:val="lv-LV"/>
        </w:rPr>
      </w:pPr>
      <w:r w:rsidRPr="00A6472D">
        <w:rPr>
          <w:lang w:val="lv-LV"/>
        </w:rPr>
        <w:t xml:space="preserve">Uzņēmums </w:t>
      </w:r>
      <w:r>
        <w:rPr>
          <w:lang w:val="lv-LV"/>
        </w:rPr>
        <w:t>‘’</w:t>
      </w:r>
      <w:proofErr w:type="spellStart"/>
      <w:r>
        <w:rPr>
          <w:lang w:val="lv-LV"/>
        </w:rPr>
        <w:t>Rosta</w:t>
      </w:r>
      <w:proofErr w:type="spellEnd"/>
      <w:r>
        <w:rPr>
          <w:lang w:val="lv-LV"/>
        </w:rPr>
        <w:t>-</w:t>
      </w:r>
      <w:r w:rsidRPr="00A6472D">
        <w:rPr>
          <w:lang w:val="lv-LV"/>
        </w:rPr>
        <w:t xml:space="preserve">Engineering </w:t>
      </w:r>
      <w:r>
        <w:rPr>
          <w:lang w:val="lv-LV"/>
        </w:rPr>
        <w:t>‘’</w:t>
      </w:r>
      <w:r w:rsidRPr="00A6472D">
        <w:rPr>
          <w:lang w:val="lv-LV"/>
        </w:rPr>
        <w:t xml:space="preserve">darbojas daudzās nozarēs, piedāvājot gan augstas kvalitātes produktus no vadošajiem ražotājiem, gan konsultāciju pakalpojumus ražošanas procesu uzlabošanai. </w:t>
      </w:r>
    </w:p>
    <w:p w:rsidR="00A6472D" w:rsidRDefault="00A6472D" w:rsidP="00A6472D">
      <w:pPr>
        <w:rPr>
          <w:lang w:val="lv-LV"/>
        </w:rPr>
      </w:pPr>
      <w:r w:rsidRPr="00A6472D">
        <w:rPr>
          <w:lang w:val="lv-LV"/>
        </w:rPr>
        <w:t>Mūsu darbības galvenie virzieni aptver tādas nozares kā: metalurģija, papīra un kartona ražošana, plēvju un plastmasas izstrādājumu ražošana, enerģētika, poligrāfija, gumijas tehniskā rūpniecība u.c.</w:t>
      </w:r>
    </w:p>
    <w:p w:rsidR="00A6472D" w:rsidRDefault="00A6472D" w:rsidP="00A6472D">
      <w:pPr>
        <w:rPr>
          <w:lang w:val="lv-LV"/>
        </w:rPr>
      </w:pPr>
      <w:r w:rsidRPr="00A6472D">
        <w:rPr>
          <w:lang w:val="lv-LV"/>
        </w:rPr>
        <w:t>Sakarā ar to, ka mūsu uzņēmums paplašinās, mēs meklējam jaunus darbiniekus un labprāt izskatītu jauniešus prakses vietā un pēc tam turpmākai sadarbībai</w:t>
      </w:r>
      <w:r>
        <w:rPr>
          <w:lang w:val="lv-LV"/>
        </w:rPr>
        <w:t>.</w:t>
      </w:r>
    </w:p>
    <w:p w:rsidR="00026C62" w:rsidRDefault="00026C62" w:rsidP="00A6472D">
      <w:pPr>
        <w:rPr>
          <w:lang w:val="lv-LV"/>
        </w:rPr>
      </w:pPr>
      <w:r w:rsidRPr="00026C62">
        <w:rPr>
          <w:lang w:val="lv-LV"/>
        </w:rPr>
        <w:t xml:space="preserve">Šobrīd mēs meklējam studentus </w:t>
      </w:r>
      <w:r w:rsidRPr="00026C62">
        <w:rPr>
          <w:b/>
          <w:lang w:val="lv-LV"/>
        </w:rPr>
        <w:t>loģistikas</w:t>
      </w:r>
      <w:r w:rsidRPr="00026C62">
        <w:rPr>
          <w:lang w:val="lv-LV"/>
        </w:rPr>
        <w:t xml:space="preserve"> un </w:t>
      </w:r>
      <w:r w:rsidRPr="00026C62">
        <w:rPr>
          <w:b/>
          <w:lang w:val="lv-LV"/>
        </w:rPr>
        <w:t>pārdošanas menedžeru</w:t>
      </w:r>
      <w:r w:rsidRPr="00026C62">
        <w:rPr>
          <w:lang w:val="lv-LV"/>
        </w:rPr>
        <w:t xml:space="preserve"> jomā</w:t>
      </w:r>
      <w:r>
        <w:rPr>
          <w:lang w:val="lv-LV"/>
        </w:rPr>
        <w:t>!</w:t>
      </w:r>
    </w:p>
    <w:p w:rsidR="00A6472D" w:rsidRDefault="00A6472D" w:rsidP="00A6472D">
      <w:pPr>
        <w:rPr>
          <w:lang w:val="lv-LV"/>
        </w:rPr>
      </w:pPr>
      <w:r w:rsidRPr="00A6472D">
        <w:rPr>
          <w:lang w:val="lv-LV"/>
        </w:rPr>
        <w:t xml:space="preserve">Mēs piedāvājam praksi no 8 līdz 17.00 ar pusdienu pārtraukumu (no 12 līdz 13.00), </w:t>
      </w:r>
      <w:r w:rsidRPr="00026C62">
        <w:rPr>
          <w:b/>
          <w:lang w:val="lv-LV"/>
        </w:rPr>
        <w:t>visas sociālās garantijas</w:t>
      </w:r>
      <w:r w:rsidRPr="00A6472D">
        <w:rPr>
          <w:lang w:val="lv-LV"/>
        </w:rPr>
        <w:t xml:space="preserve"> un </w:t>
      </w:r>
      <w:r w:rsidRPr="00026C62">
        <w:rPr>
          <w:b/>
          <w:lang w:val="lv-LV"/>
        </w:rPr>
        <w:t>oficiālo algu ar izaugsmes iespēju.</w:t>
      </w:r>
    </w:p>
    <w:p w:rsidR="00A6472D" w:rsidRPr="00A6472D" w:rsidRDefault="00A6472D" w:rsidP="00A6472D">
      <w:pPr>
        <w:rPr>
          <w:lang w:val="lv-LV"/>
        </w:rPr>
      </w:pPr>
      <w:r w:rsidRPr="00A6472D">
        <w:rPr>
          <w:lang w:val="lv-LV"/>
        </w:rPr>
        <w:t>Labākajiem studentiem mēs piedāvājam pastāvīgu darbu mūsu uzņēmumā ar lielisku karjeras iespēju</w:t>
      </w:r>
      <w:r w:rsidR="00026C62">
        <w:rPr>
          <w:lang w:val="lv-LV"/>
        </w:rPr>
        <w:t>!</w:t>
      </w:r>
    </w:p>
    <w:p w:rsidR="00A6472D" w:rsidRPr="00A6472D" w:rsidRDefault="00A6472D" w:rsidP="00A6472D">
      <w:pPr>
        <w:rPr>
          <w:lang w:val="lv-LV"/>
        </w:rPr>
      </w:pPr>
    </w:p>
    <w:p w:rsidR="00A6472D" w:rsidRDefault="00A6472D">
      <w:pPr>
        <w:rPr>
          <w:lang w:val="lv-LV"/>
        </w:rPr>
      </w:pPr>
    </w:p>
    <w:p w:rsidR="00026C62" w:rsidRDefault="00026C62">
      <w:pPr>
        <w:rPr>
          <w:lang w:val="lv-LV"/>
        </w:rPr>
      </w:pPr>
    </w:p>
    <w:p w:rsidR="00026C62" w:rsidRDefault="00026C62">
      <w:pPr>
        <w:rPr>
          <w:lang w:val="lv-LV"/>
        </w:rPr>
      </w:pPr>
    </w:p>
    <w:p w:rsidR="00026C62" w:rsidRDefault="00026C62">
      <w:pPr>
        <w:rPr>
          <w:lang w:val="lv-LV"/>
        </w:rPr>
      </w:pPr>
    </w:p>
    <w:p w:rsidR="00026C62" w:rsidRDefault="00026C62">
      <w:pPr>
        <w:rPr>
          <w:lang w:val="lv-LV"/>
        </w:rPr>
      </w:pPr>
    </w:p>
    <w:p w:rsidR="00026C62" w:rsidRDefault="00026C62">
      <w:pPr>
        <w:rPr>
          <w:lang w:val="lv-LV"/>
        </w:rPr>
      </w:pPr>
      <w:r>
        <w:rPr>
          <w:lang w:val="lv-LV"/>
        </w:rPr>
        <w:t xml:space="preserve">Ar cieņu </w:t>
      </w:r>
    </w:p>
    <w:p w:rsidR="00026C62" w:rsidRDefault="00026C62">
      <w:pPr>
        <w:rPr>
          <w:lang w:val="lv-LV"/>
        </w:rPr>
      </w:pPr>
      <w:r>
        <w:rPr>
          <w:lang w:val="lv-LV"/>
        </w:rPr>
        <w:t>SIA “</w:t>
      </w:r>
      <w:proofErr w:type="spellStart"/>
      <w:r>
        <w:rPr>
          <w:lang w:val="lv-LV"/>
        </w:rPr>
        <w:t>Rosta</w:t>
      </w:r>
      <w:proofErr w:type="spellEnd"/>
      <w:r>
        <w:rPr>
          <w:lang w:val="lv-LV"/>
        </w:rPr>
        <w:t>-Engineering’’</w:t>
      </w:r>
    </w:p>
    <w:p w:rsidR="00026C62" w:rsidRDefault="00026C62">
      <w:pPr>
        <w:rPr>
          <w:lang w:val="lv-LV"/>
        </w:rPr>
      </w:pPr>
      <w:r>
        <w:rPr>
          <w:lang w:val="lv-LV"/>
        </w:rPr>
        <w:t>Vadītāja vietniece</w:t>
      </w:r>
    </w:p>
    <w:p w:rsidR="00026C62" w:rsidRPr="00A6472D" w:rsidRDefault="00026C62">
      <w:pPr>
        <w:rPr>
          <w:lang w:val="lv-LV"/>
        </w:rPr>
      </w:pPr>
      <w:r>
        <w:rPr>
          <w:lang w:val="lv-LV"/>
        </w:rPr>
        <w:t>Elīna Ķēniņa</w:t>
      </w:r>
      <w:bookmarkStart w:id="0" w:name="_GoBack"/>
      <w:bookmarkEnd w:id="0"/>
    </w:p>
    <w:sectPr w:rsidR="00026C62" w:rsidRPr="00A6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2D"/>
    <w:rsid w:val="00026C62"/>
    <w:rsid w:val="005762B6"/>
    <w:rsid w:val="00A6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90E55-997D-4A27-B7C0-94A3E01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Murane</dc:creator>
  <cp:keywords/>
  <dc:description/>
  <cp:lastModifiedBy>Jolanta Murane</cp:lastModifiedBy>
  <cp:revision>1</cp:revision>
  <dcterms:created xsi:type="dcterms:W3CDTF">2021-09-07T07:57:00Z</dcterms:created>
  <dcterms:modified xsi:type="dcterms:W3CDTF">2021-09-07T08:13:00Z</dcterms:modified>
</cp:coreProperties>
</file>